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415B76" w:rsidTr="00415B76">
        <w:tc>
          <w:tcPr>
            <w:tcW w:w="7138" w:type="dxa"/>
            <w:vMerge w:val="restart"/>
          </w:tcPr>
          <w:p w:rsidR="00415B76" w:rsidRDefault="00415B76">
            <w:r>
              <w:t>Entwicklungsziel:</w:t>
            </w:r>
          </w:p>
          <w:p w:rsidR="00415B76" w:rsidRDefault="00654355">
            <w:r>
              <w:t xml:space="preserve">Wir fördern die Kooperation mit außerschulischen Lernorten und Experten im überregionalen Umfeld. </w:t>
            </w:r>
          </w:p>
          <w:p w:rsidR="00415B76" w:rsidRDefault="00415B76"/>
          <w:p w:rsidR="00415B76" w:rsidRDefault="00415B76"/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Orientierungsrahmen Schulqualität:</w:t>
            </w:r>
          </w:p>
          <w:p w:rsidR="00415B76" w:rsidRDefault="00654355">
            <w:r>
              <w:t>6.2.2. Ausbau der individuellen Förderung</w:t>
            </w:r>
          </w:p>
          <w:p w:rsidR="00415B76" w:rsidRDefault="00654355">
            <w:r>
              <w:t>5.2.3 Unterrichtsergänzende Angebote</w:t>
            </w:r>
          </w:p>
          <w:p w:rsidR="00415B76" w:rsidRDefault="00415B76"/>
        </w:tc>
      </w:tr>
      <w:tr w:rsidR="00415B76" w:rsidTr="00654355">
        <w:trPr>
          <w:trHeight w:val="547"/>
        </w:trPr>
        <w:tc>
          <w:tcPr>
            <w:tcW w:w="7138" w:type="dxa"/>
            <w:vMerge/>
          </w:tcPr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Leitbild</w:t>
            </w:r>
            <w:r w:rsidR="000E1147">
              <w:t>:</w:t>
            </w:r>
          </w:p>
          <w:p w:rsidR="00654355" w:rsidRDefault="00654355">
            <w:r>
              <w:t>Wir machen fit für die Zukunft, Wir erleben Unterschiede, Wir fördern und fordern Leistung, Wir sind eine Gemeinschaft</w:t>
            </w:r>
          </w:p>
        </w:tc>
      </w:tr>
    </w:tbl>
    <w:p w:rsidR="00A73E92" w:rsidRDefault="00A73E92"/>
    <w:p w:rsidR="003C671C" w:rsidRDefault="009044BA">
      <w:r>
        <w:t xml:space="preserve">Fachgruppe: Frau Bier, Frau </w:t>
      </w:r>
      <w:proofErr w:type="spellStart"/>
      <w:r>
        <w:t>Labbus</w:t>
      </w:r>
      <w:proofErr w:type="spellEnd"/>
      <w:r>
        <w:t xml:space="preserve">, Frau Stegemann – </w:t>
      </w:r>
      <w:proofErr w:type="spellStart"/>
      <w:r>
        <w:t>Auhage</w:t>
      </w:r>
      <w:proofErr w:type="spellEnd"/>
      <w:r>
        <w:t xml:space="preserve">, Frau Böckermann </w:t>
      </w:r>
    </w:p>
    <w:p w:rsidR="000E1147" w:rsidRDefault="000E11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1"/>
        <w:gridCol w:w="1563"/>
        <w:gridCol w:w="1806"/>
        <w:gridCol w:w="1475"/>
        <w:gridCol w:w="1791"/>
        <w:gridCol w:w="1963"/>
        <w:gridCol w:w="2138"/>
      </w:tblGrid>
      <w:tr w:rsidR="009044BA" w:rsidTr="000E1147">
        <w:tc>
          <w:tcPr>
            <w:tcW w:w="4248" w:type="dxa"/>
          </w:tcPr>
          <w:p w:rsidR="000E1147" w:rsidRDefault="000E1147">
            <w:r>
              <w:t>Was ist zu tun?</w:t>
            </w:r>
          </w:p>
          <w:p w:rsidR="000E1147" w:rsidRDefault="000E1147">
            <w:r>
              <w:t>Maßnahme</w:t>
            </w:r>
          </w:p>
          <w:p w:rsidR="000E1147" w:rsidRDefault="000E1147"/>
        </w:tc>
        <w:tc>
          <w:tcPr>
            <w:tcW w:w="1134" w:type="dxa"/>
          </w:tcPr>
          <w:p w:rsidR="000E1147" w:rsidRDefault="000E1147">
            <w:r>
              <w:t>Wer,</w:t>
            </w:r>
          </w:p>
          <w:p w:rsidR="000E1147" w:rsidRDefault="000E1147">
            <w:r>
              <w:t>mit wem?</w:t>
            </w:r>
          </w:p>
        </w:tc>
        <w:tc>
          <w:tcPr>
            <w:tcW w:w="1134" w:type="dxa"/>
          </w:tcPr>
          <w:p w:rsidR="000E1147" w:rsidRDefault="000E1147">
            <w:r>
              <w:t>Bis wann?</w:t>
            </w:r>
          </w:p>
        </w:tc>
        <w:tc>
          <w:tcPr>
            <w:tcW w:w="1563" w:type="dxa"/>
          </w:tcPr>
          <w:p w:rsidR="000E1147" w:rsidRDefault="000E1147">
            <w:r>
              <w:t>An wen wird berichtet?</w:t>
            </w:r>
          </w:p>
        </w:tc>
        <w:tc>
          <w:tcPr>
            <w:tcW w:w="2025" w:type="dxa"/>
          </w:tcPr>
          <w:p w:rsidR="000E1147" w:rsidRDefault="000E1147">
            <w:r>
              <w:t>Erfolgreich, wenn</w:t>
            </w:r>
          </w:p>
        </w:tc>
        <w:tc>
          <w:tcPr>
            <w:tcW w:w="2035" w:type="dxa"/>
          </w:tcPr>
          <w:p w:rsidR="000E1147" w:rsidRDefault="000E1147">
            <w:r>
              <w:t>Kontrolle?</w:t>
            </w:r>
          </w:p>
          <w:p w:rsidR="000E1147" w:rsidRDefault="000E1147">
            <w:proofErr w:type="spellStart"/>
            <w:proofErr w:type="gramStart"/>
            <w:r>
              <w:t>Wer?Wann</w:t>
            </w:r>
            <w:proofErr w:type="gramEnd"/>
            <w:r>
              <w:t>?Wie</w:t>
            </w:r>
            <w:proofErr w:type="spellEnd"/>
            <w:r>
              <w:t>?</w:t>
            </w:r>
          </w:p>
        </w:tc>
        <w:tc>
          <w:tcPr>
            <w:tcW w:w="2138" w:type="dxa"/>
          </w:tcPr>
          <w:p w:rsidR="000E1147" w:rsidRDefault="000E1147">
            <w:r>
              <w:t>Entstehender Qualifizierungsbedarf</w:t>
            </w:r>
          </w:p>
        </w:tc>
      </w:tr>
      <w:tr w:rsidR="009044BA" w:rsidTr="000E1147">
        <w:tc>
          <w:tcPr>
            <w:tcW w:w="4248" w:type="dxa"/>
          </w:tcPr>
          <w:p w:rsidR="000E1147" w:rsidRDefault="00654355">
            <w:r>
              <w:t>Entwurf eines Erhebungsbogens, um die Daten (</w:t>
            </w:r>
            <w:proofErr w:type="spellStart"/>
            <w:r>
              <w:t>Jhg</w:t>
            </w:r>
            <w:proofErr w:type="spellEnd"/>
            <w:r>
              <w:t xml:space="preserve">., Fach, Kontakt, Preis) zu erfassen </w:t>
            </w:r>
          </w:p>
          <w:p w:rsidR="000E1147" w:rsidRDefault="000E1147"/>
        </w:tc>
        <w:tc>
          <w:tcPr>
            <w:tcW w:w="1134" w:type="dxa"/>
          </w:tcPr>
          <w:p w:rsidR="000E1147" w:rsidRDefault="00654355">
            <w:r>
              <w:t xml:space="preserve">Frau Stegemann- </w:t>
            </w:r>
            <w:proofErr w:type="spellStart"/>
            <w:r>
              <w:t>Auhage</w:t>
            </w:r>
            <w:proofErr w:type="spellEnd"/>
          </w:p>
        </w:tc>
        <w:tc>
          <w:tcPr>
            <w:tcW w:w="1134" w:type="dxa"/>
          </w:tcPr>
          <w:p w:rsidR="000E1147" w:rsidRDefault="00654355">
            <w:r>
              <w:t>01.09.2017</w:t>
            </w:r>
          </w:p>
        </w:tc>
        <w:tc>
          <w:tcPr>
            <w:tcW w:w="1563" w:type="dxa"/>
          </w:tcPr>
          <w:p w:rsidR="000E1147" w:rsidRDefault="009044BA">
            <w:r>
              <w:t>Kollegium</w:t>
            </w:r>
          </w:p>
        </w:tc>
        <w:tc>
          <w:tcPr>
            <w:tcW w:w="2025" w:type="dxa"/>
          </w:tcPr>
          <w:p w:rsidR="000E1147" w:rsidRDefault="009044BA">
            <w:r>
              <w:t>Übergabe</w:t>
            </w:r>
          </w:p>
        </w:tc>
        <w:tc>
          <w:tcPr>
            <w:tcW w:w="2035" w:type="dxa"/>
          </w:tcPr>
          <w:p w:rsidR="000E1147" w:rsidRDefault="000E1147"/>
        </w:tc>
        <w:tc>
          <w:tcPr>
            <w:tcW w:w="2138" w:type="dxa"/>
          </w:tcPr>
          <w:p w:rsidR="000E1147" w:rsidRDefault="000E1147"/>
        </w:tc>
      </w:tr>
      <w:tr w:rsidR="009044BA" w:rsidTr="000E1147">
        <w:tc>
          <w:tcPr>
            <w:tcW w:w="4248" w:type="dxa"/>
          </w:tcPr>
          <w:p w:rsidR="009044BA" w:rsidRDefault="009044BA">
            <w:r>
              <w:t>Überprüfung der Themen der einzelnen Unterrichtsfächer, zu denen Exkursionen stattfinden können</w:t>
            </w:r>
            <w:r w:rsidR="00A73E92">
              <w:t>.</w:t>
            </w:r>
          </w:p>
        </w:tc>
        <w:tc>
          <w:tcPr>
            <w:tcW w:w="1134" w:type="dxa"/>
          </w:tcPr>
          <w:p w:rsidR="009044BA" w:rsidRDefault="009044BA">
            <w:r>
              <w:t>FDB</w:t>
            </w:r>
          </w:p>
        </w:tc>
        <w:tc>
          <w:tcPr>
            <w:tcW w:w="1134" w:type="dxa"/>
          </w:tcPr>
          <w:p w:rsidR="009044BA" w:rsidRDefault="009044BA">
            <w:r>
              <w:t>27.10.2017</w:t>
            </w:r>
          </w:p>
        </w:tc>
        <w:tc>
          <w:tcPr>
            <w:tcW w:w="1563" w:type="dxa"/>
          </w:tcPr>
          <w:p w:rsidR="009044BA" w:rsidRDefault="009044BA">
            <w:r>
              <w:t>Fachgruppe</w:t>
            </w:r>
          </w:p>
        </w:tc>
        <w:tc>
          <w:tcPr>
            <w:tcW w:w="2025" w:type="dxa"/>
          </w:tcPr>
          <w:p w:rsidR="009044BA" w:rsidRDefault="009044BA">
            <w:r>
              <w:t>Alle</w:t>
            </w:r>
            <w:r w:rsidR="00A73E92">
              <w:t xml:space="preserve"> Daten vorliegen</w:t>
            </w:r>
          </w:p>
        </w:tc>
        <w:tc>
          <w:tcPr>
            <w:tcW w:w="2035" w:type="dxa"/>
          </w:tcPr>
          <w:p w:rsidR="009044BA" w:rsidRDefault="009044BA">
            <w:r>
              <w:t>Fachgruppe</w:t>
            </w:r>
          </w:p>
        </w:tc>
        <w:tc>
          <w:tcPr>
            <w:tcW w:w="2138" w:type="dxa"/>
          </w:tcPr>
          <w:p w:rsidR="009044BA" w:rsidRDefault="009044BA"/>
        </w:tc>
      </w:tr>
      <w:tr w:rsidR="009044BA" w:rsidTr="000E1147">
        <w:tc>
          <w:tcPr>
            <w:tcW w:w="4248" w:type="dxa"/>
          </w:tcPr>
          <w:p w:rsidR="009044BA" w:rsidRDefault="00A73E92">
            <w:r>
              <w:t>Kontak</w:t>
            </w:r>
            <w:r w:rsidR="009E21F5">
              <w:t>taufnahme mit externen Partnern und Anlegen eines Datenpools nach festgelegten Kriterien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044BA" w:rsidRDefault="00A73E92">
            <w:r>
              <w:t>Einzelne Fachkollegen</w:t>
            </w:r>
          </w:p>
        </w:tc>
        <w:tc>
          <w:tcPr>
            <w:tcW w:w="1134" w:type="dxa"/>
          </w:tcPr>
          <w:p w:rsidR="009044BA" w:rsidRDefault="00A73E92">
            <w:r>
              <w:t>24.11.2017</w:t>
            </w:r>
          </w:p>
        </w:tc>
        <w:tc>
          <w:tcPr>
            <w:tcW w:w="1563" w:type="dxa"/>
          </w:tcPr>
          <w:p w:rsidR="009044BA" w:rsidRDefault="00A73E92">
            <w:r>
              <w:t xml:space="preserve">Frau Stegemann - </w:t>
            </w:r>
            <w:proofErr w:type="spellStart"/>
            <w:r>
              <w:t>Auhage</w:t>
            </w:r>
            <w:proofErr w:type="spellEnd"/>
          </w:p>
        </w:tc>
        <w:tc>
          <w:tcPr>
            <w:tcW w:w="2025" w:type="dxa"/>
          </w:tcPr>
          <w:p w:rsidR="009044BA" w:rsidRDefault="00A73E92">
            <w:r>
              <w:t>Alle Daten vorliegen</w:t>
            </w:r>
          </w:p>
        </w:tc>
        <w:tc>
          <w:tcPr>
            <w:tcW w:w="2035" w:type="dxa"/>
          </w:tcPr>
          <w:p w:rsidR="009044BA" w:rsidRDefault="00A73E92">
            <w:r>
              <w:t xml:space="preserve">Frau Stegemann - </w:t>
            </w:r>
            <w:proofErr w:type="spellStart"/>
            <w:r>
              <w:t>Auhage</w:t>
            </w:r>
            <w:proofErr w:type="spellEnd"/>
          </w:p>
        </w:tc>
        <w:tc>
          <w:tcPr>
            <w:tcW w:w="2138" w:type="dxa"/>
          </w:tcPr>
          <w:p w:rsidR="009044BA" w:rsidRDefault="009044BA"/>
        </w:tc>
      </w:tr>
      <w:tr w:rsidR="00A73E92" w:rsidTr="000E1147">
        <w:tc>
          <w:tcPr>
            <w:tcW w:w="4248" w:type="dxa"/>
          </w:tcPr>
          <w:p w:rsidR="00A73E92" w:rsidRDefault="00A73E92">
            <w:r>
              <w:t>Erstellung eines Datenbogens für die einzelnen Jahrgänge</w:t>
            </w:r>
          </w:p>
        </w:tc>
        <w:tc>
          <w:tcPr>
            <w:tcW w:w="1134" w:type="dxa"/>
          </w:tcPr>
          <w:p w:rsidR="00A73E92" w:rsidRDefault="00A73E92">
            <w:r>
              <w:t xml:space="preserve">Frau Stegemann - </w:t>
            </w:r>
            <w:proofErr w:type="spellStart"/>
            <w:r>
              <w:t>Auhage</w:t>
            </w:r>
            <w:proofErr w:type="spellEnd"/>
          </w:p>
        </w:tc>
        <w:tc>
          <w:tcPr>
            <w:tcW w:w="1134" w:type="dxa"/>
          </w:tcPr>
          <w:p w:rsidR="00A73E92" w:rsidRDefault="00A73E92">
            <w:r>
              <w:t>Ende der Weihnachtsferien</w:t>
            </w:r>
          </w:p>
        </w:tc>
        <w:tc>
          <w:tcPr>
            <w:tcW w:w="1563" w:type="dxa"/>
          </w:tcPr>
          <w:p w:rsidR="00A73E92" w:rsidRDefault="00A73E92">
            <w:r>
              <w:t>DB</w:t>
            </w:r>
          </w:p>
        </w:tc>
        <w:tc>
          <w:tcPr>
            <w:tcW w:w="2025" w:type="dxa"/>
          </w:tcPr>
          <w:p w:rsidR="00A73E92" w:rsidRDefault="00A73E92">
            <w:r>
              <w:t>Vorlage des Bogens</w:t>
            </w:r>
          </w:p>
        </w:tc>
        <w:tc>
          <w:tcPr>
            <w:tcW w:w="2035" w:type="dxa"/>
          </w:tcPr>
          <w:p w:rsidR="00A73E92" w:rsidRDefault="00A73E92"/>
        </w:tc>
        <w:tc>
          <w:tcPr>
            <w:tcW w:w="2138" w:type="dxa"/>
          </w:tcPr>
          <w:p w:rsidR="00A73E92" w:rsidRDefault="00A73E92"/>
        </w:tc>
      </w:tr>
      <w:tr w:rsidR="00A73E92" w:rsidTr="000E1147">
        <w:tc>
          <w:tcPr>
            <w:tcW w:w="4248" w:type="dxa"/>
          </w:tcPr>
          <w:p w:rsidR="00A73E92" w:rsidRDefault="00A73E92">
            <w:r>
              <w:t>Entscheidung über Auswahl der Exkursionen (max. 5 pro Schuljahr) und Übermittlung der Termine</w:t>
            </w:r>
          </w:p>
        </w:tc>
        <w:tc>
          <w:tcPr>
            <w:tcW w:w="1134" w:type="dxa"/>
          </w:tcPr>
          <w:p w:rsidR="00A73E92" w:rsidRDefault="00A73E92">
            <w:r>
              <w:t>Jahrgangsteam</w:t>
            </w:r>
          </w:p>
        </w:tc>
        <w:tc>
          <w:tcPr>
            <w:tcW w:w="1134" w:type="dxa"/>
          </w:tcPr>
          <w:p w:rsidR="00A73E92" w:rsidRDefault="00A73E92">
            <w:r>
              <w:t>15.02.2018</w:t>
            </w:r>
          </w:p>
        </w:tc>
        <w:tc>
          <w:tcPr>
            <w:tcW w:w="1563" w:type="dxa"/>
          </w:tcPr>
          <w:p w:rsidR="00A73E92" w:rsidRDefault="00A73E92">
            <w:r>
              <w:t>SL</w:t>
            </w:r>
          </w:p>
        </w:tc>
        <w:tc>
          <w:tcPr>
            <w:tcW w:w="2025" w:type="dxa"/>
          </w:tcPr>
          <w:p w:rsidR="00A73E92" w:rsidRDefault="00A73E92">
            <w:r>
              <w:t>Vorlage der Termine</w:t>
            </w:r>
          </w:p>
        </w:tc>
        <w:tc>
          <w:tcPr>
            <w:tcW w:w="2035" w:type="dxa"/>
          </w:tcPr>
          <w:p w:rsidR="00A73E92" w:rsidRDefault="00A73E92">
            <w:r>
              <w:t>SL</w:t>
            </w:r>
          </w:p>
        </w:tc>
        <w:tc>
          <w:tcPr>
            <w:tcW w:w="2138" w:type="dxa"/>
          </w:tcPr>
          <w:p w:rsidR="00A73E92" w:rsidRDefault="00A73E92"/>
        </w:tc>
      </w:tr>
    </w:tbl>
    <w:p w:rsidR="002A3013" w:rsidRDefault="002A3013"/>
    <w:sectPr w:rsidR="002A3013" w:rsidSect="00415B7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76"/>
    <w:rsid w:val="000E1147"/>
    <w:rsid w:val="00104108"/>
    <w:rsid w:val="002A3013"/>
    <w:rsid w:val="003C671C"/>
    <w:rsid w:val="00415B76"/>
    <w:rsid w:val="00654355"/>
    <w:rsid w:val="009044BA"/>
    <w:rsid w:val="009E21F5"/>
    <w:rsid w:val="00A73E92"/>
    <w:rsid w:val="00E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E16E"/>
  <w15:chartTrackingRefBased/>
  <w15:docId w15:val="{E4700056-52FE-4C1C-9FB4-8A6F603F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Bockholt</dc:creator>
  <cp:keywords/>
  <dc:description/>
  <cp:lastModifiedBy>Claudia Bockholt</cp:lastModifiedBy>
  <cp:revision>3</cp:revision>
  <dcterms:created xsi:type="dcterms:W3CDTF">2017-08-19T09:51:00Z</dcterms:created>
  <dcterms:modified xsi:type="dcterms:W3CDTF">2017-08-19T11:33:00Z</dcterms:modified>
</cp:coreProperties>
</file>